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5" w:rsidRPr="002238B4" w:rsidRDefault="00214645" w:rsidP="00FA40DB">
      <w:pPr>
        <w:ind w:left="6237"/>
        <w:outlineLvl w:val="0"/>
        <w:rPr>
          <w:b/>
          <w:bCs/>
          <w:sz w:val="28"/>
          <w:szCs w:val="28"/>
          <w:highlight w:val="yellow"/>
        </w:rPr>
      </w:pPr>
    </w:p>
    <w:p w:rsidR="00017A5E" w:rsidRPr="00017A5E" w:rsidRDefault="00017A5E" w:rsidP="00017A5E">
      <w:pPr>
        <w:jc w:val="center"/>
        <w:rPr>
          <w:rFonts w:eastAsia="Calibri"/>
          <w:u w:val="single"/>
          <w:lang w:eastAsia="en-US"/>
        </w:rPr>
      </w:pPr>
      <w:r w:rsidRPr="00017A5E">
        <w:rPr>
          <w:rFonts w:eastAsia="Calibri"/>
          <w:u w:val="single"/>
          <w:lang w:eastAsia="en-US"/>
        </w:rPr>
        <w:t xml:space="preserve">ФИНАНСОВЫЙ ОТЧЕТ  </w:t>
      </w:r>
    </w:p>
    <w:p w:rsidR="00017A5E" w:rsidRPr="00017A5E" w:rsidRDefault="00017A5E" w:rsidP="00017A5E">
      <w:pPr>
        <w:rPr>
          <w:rFonts w:eastAsia="Calibri"/>
          <w:i/>
          <w:lang w:eastAsia="en-US"/>
        </w:rPr>
      </w:pPr>
      <w:r w:rsidRPr="00017A5E">
        <w:rPr>
          <w:rFonts w:eastAsia="Calibri"/>
          <w:i/>
          <w:lang w:eastAsia="en-US"/>
        </w:rPr>
        <w:t xml:space="preserve">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017A5E">
        <w:rPr>
          <w:rFonts w:eastAsia="Calibri"/>
          <w:i/>
          <w:lang w:eastAsia="en-US"/>
        </w:rPr>
        <w:t xml:space="preserve">     (первый или итоговый)</w:t>
      </w:r>
    </w:p>
    <w:p w:rsidR="00017A5E" w:rsidRPr="00FA40DB" w:rsidRDefault="0013257F" w:rsidP="00017A5E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Волков Аркадий Вячеславович</w:t>
      </w:r>
    </w:p>
    <w:tbl>
      <w:tblPr>
        <w:tblW w:w="10348" w:type="dxa"/>
        <w:tblInd w:w="-34" w:type="dxa"/>
        <w:tblLayout w:type="fixed"/>
        <w:tblLook w:val="01E0"/>
      </w:tblPr>
      <w:tblGrid>
        <w:gridCol w:w="720"/>
        <w:gridCol w:w="17"/>
        <w:gridCol w:w="4845"/>
        <w:gridCol w:w="1081"/>
        <w:gridCol w:w="1999"/>
        <w:gridCol w:w="1561"/>
        <w:gridCol w:w="125"/>
      </w:tblGrid>
      <w:tr w:rsidR="00017A5E" w:rsidRPr="00017A5E" w:rsidTr="00FA40DB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017A5E" w:rsidRDefault="00017A5E" w:rsidP="00017A5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(фамилия, имя, отчество кандидата)</w:t>
            </w:r>
            <w:r w:rsidRPr="00017A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A40DB" w:rsidRPr="00FA40DB" w:rsidRDefault="00FA40DB" w:rsidP="00017A5E">
            <w:pPr>
              <w:jc w:val="center"/>
              <w:rPr>
                <w:rFonts w:eastAsia="Calibri"/>
                <w:lang w:eastAsia="en-US"/>
              </w:rPr>
            </w:pPr>
            <w:r w:rsidRPr="00FA40DB">
              <w:rPr>
                <w:rFonts w:eastAsia="Calibri"/>
                <w:lang w:eastAsia="en-US"/>
              </w:rPr>
              <w:t>Внутригородское муниципальное образование Санкт-Петербурга поселок Комарово</w:t>
            </w:r>
          </w:p>
          <w:p w:rsidR="00017A5E" w:rsidRPr="00017A5E" w:rsidRDefault="0013257F" w:rsidP="00FA40D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40810810855009008388</w:t>
            </w:r>
            <w:bookmarkStart w:id="0" w:name="_GoBack"/>
            <w:bookmarkEnd w:id="0"/>
          </w:p>
        </w:tc>
      </w:tr>
      <w:tr w:rsidR="00017A5E" w:rsidRPr="00017A5E" w:rsidTr="00FA40DB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(номер специального избирательного счета)</w:t>
            </w:r>
          </w:p>
        </w:tc>
      </w:tr>
      <w:tr w:rsidR="00017A5E" w:rsidRPr="00017A5E" w:rsidTr="00FA40DB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EC58D2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 состоянию на </w:t>
            </w:r>
            <w:r w:rsidR="00EC58D2">
              <w:rPr>
                <w:rFonts w:eastAsia="Calibri"/>
                <w:lang w:eastAsia="en-US"/>
              </w:rPr>
              <w:t>09.10.2019</w:t>
            </w:r>
            <w:r w:rsidRPr="00017A5E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017A5E" w:rsidRPr="00017A5E" w:rsidTr="00FA40DB">
        <w:trPr>
          <w:gridAfter w:val="1"/>
          <w:wAfter w:w="125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Шифр </w:t>
            </w:r>
            <w:r w:rsidRPr="00017A5E">
              <w:rPr>
                <w:rFonts w:eastAsia="Calibri"/>
                <w:b/>
                <w:lang w:eastAsia="en-US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17A5E">
              <w:rPr>
                <w:rFonts w:eastAsia="Calibri"/>
                <w:bCs/>
                <w:lang w:eastAsia="en-US"/>
              </w:rPr>
              <w:t xml:space="preserve">Примечание </w:t>
            </w:r>
            <w:r w:rsidRPr="00017A5E">
              <w:rPr>
                <w:rFonts w:eastAsia="Calibri"/>
                <w:bCs/>
                <w:lang w:eastAsia="en-US"/>
              </w:rPr>
              <w:br/>
            </w:r>
          </w:p>
        </w:tc>
      </w:tr>
      <w:tr w:rsidR="00017A5E" w:rsidRPr="00017A5E" w:rsidTr="00FA40DB">
        <w:trPr>
          <w:gridAfter w:val="1"/>
          <w:wAfter w:w="125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17A5E" w:rsidRPr="00017A5E" w:rsidTr="00FA40DB">
        <w:trPr>
          <w:gridAfter w:val="1"/>
          <w:wAfter w:w="125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FA40DB" w:rsidP="00FA40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FA40DB">
        <w:trPr>
          <w:gridAfter w:val="1"/>
          <w:wAfter w:w="125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FA40DB" w:rsidP="00FA40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FA40DB">
        <w:trPr>
          <w:gridAfter w:val="1"/>
          <w:wAfter w:w="125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FA40DB" w:rsidP="00FA40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017A5E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017A5E">
              <w:rPr>
                <w:rFonts w:eastAsia="Calibri"/>
                <w:lang w:eastAsia="en-US"/>
              </w:rPr>
              <w:t>подпадающих под действие п. 6 ст. 58 ФЗ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№ 67-ФЗ </w:t>
            </w:r>
            <w:r w:rsidRPr="00017A5E">
              <w:rPr>
                <w:rFonts w:eastAsia="Calibri"/>
                <w:bCs/>
                <w:vertAlign w:val="superscript"/>
                <w:lang w:eastAsia="en-US"/>
              </w:rPr>
              <w:footnoteReference w:customMarkFollows="1" w:id="1"/>
              <w:t>*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074CD" w:rsidP="000074C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FA40DB">
        <w:trPr>
          <w:gridAfter w:val="1"/>
          <w:wAfter w:w="125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017A5E">
              <w:rPr>
                <w:rFonts w:eastAsia="Calibri"/>
                <w:lang w:eastAsia="en-US"/>
              </w:rPr>
              <w:t>г</w:t>
            </w:r>
            <w:proofErr w:type="gramEnd"/>
            <w:r w:rsidRPr="00017A5E">
              <w:rPr>
                <w:rFonts w:eastAsia="Calibri"/>
                <w:lang w:eastAsia="en-US"/>
              </w:rPr>
              <w:t>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017A5E">
              <w:rPr>
                <w:rFonts w:eastAsia="Calibri"/>
                <w:lang w:eastAsia="en-US"/>
              </w:rPr>
              <w:t>»-</w:t>
            </w:r>
            <w:proofErr w:type="gramEnd"/>
            <w:r w:rsidRPr="00017A5E">
              <w:rPr>
                <w:rFonts w:eastAsia="Calibri"/>
                <w:lang w:eastAsia="en-US"/>
              </w:rPr>
              <w:t>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Израсходовано средств,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EC58D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lastRenderedPageBreak/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из них</w:t>
            </w: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017A5E">
              <w:rPr>
                <w:rFonts w:eastAsia="Calibri"/>
                <w:lang w:eastAsia="en-US"/>
              </w:rPr>
              <w:t>перечисленным</w:t>
            </w:r>
            <w:proofErr w:type="gramEnd"/>
            <w:r w:rsidRPr="00017A5E">
              <w:rPr>
                <w:rFonts w:eastAsia="Calibri"/>
                <w:lang w:eastAsia="en-US"/>
              </w:rPr>
              <w:t xml:space="preserve"> в избирательный фонд</w:t>
            </w:r>
            <w:r w:rsidRPr="00017A5E">
              <w:rPr>
                <w:rFonts w:eastAsia="Calibri"/>
                <w:vertAlign w:val="superscript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Остаток средств фонда на дату сдачи отчета (заверяется банковской справкой)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17A5E" w:rsidRPr="00017A5E" w:rsidRDefault="00017A5E" w:rsidP="00017A5E">
      <w:pPr>
        <w:spacing w:after="200" w:line="276" w:lineRule="auto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017A5E" w:rsidRPr="00017A5E" w:rsidTr="00017A5E">
        <w:trPr>
          <w:trHeight w:hRule="exact" w:val="284"/>
        </w:trPr>
        <w:tc>
          <w:tcPr>
            <w:tcW w:w="4831" w:type="dxa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6D161C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А.В.</w:t>
            </w:r>
          </w:p>
        </w:tc>
      </w:tr>
      <w:tr w:rsidR="00017A5E" w:rsidRPr="00017A5E" w:rsidTr="00017A5E">
        <w:trPr>
          <w:trHeight w:hRule="exact" w:val="586"/>
        </w:trPr>
        <w:tc>
          <w:tcPr>
            <w:tcW w:w="4831" w:type="dxa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7A5E">
              <w:rPr>
                <w:rFonts w:eastAsia="Calibri"/>
                <w:sz w:val="16"/>
                <w:szCs w:val="16"/>
                <w:lang w:eastAsia="en-US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17A5E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017A5E">
              <w:rPr>
                <w:rFonts w:eastAsia="Calibri"/>
                <w:sz w:val="16"/>
                <w:szCs w:val="16"/>
                <w:lang w:eastAsia="en-US"/>
              </w:rPr>
              <w:t>фамилия</w:t>
            </w:r>
            <w:proofErr w:type="gramStart"/>
            <w:r w:rsidRPr="00017A5E">
              <w:rPr>
                <w:rFonts w:eastAsia="Calibri"/>
                <w:sz w:val="16"/>
                <w:szCs w:val="16"/>
                <w:lang w:eastAsia="en-US"/>
              </w:rPr>
              <w:t>,и</w:t>
            </w:r>
            <w:proofErr w:type="gramEnd"/>
            <w:r w:rsidRPr="00017A5E">
              <w:rPr>
                <w:rFonts w:eastAsia="Calibri"/>
                <w:sz w:val="16"/>
                <w:szCs w:val="16"/>
                <w:lang w:eastAsia="en-US"/>
              </w:rPr>
              <w:t>мя,отчество</w:t>
            </w:r>
            <w:proofErr w:type="spellEnd"/>
            <w:r w:rsidRPr="00017A5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</w:tbl>
    <w:p w:rsidR="00017A5E" w:rsidRPr="006D161C" w:rsidRDefault="006D161C" w:rsidP="00017A5E">
      <w:pPr>
        <w:widowControl w:val="0"/>
        <w:autoSpaceDE w:val="0"/>
        <w:autoSpaceDN w:val="0"/>
        <w:spacing w:line="360" w:lineRule="auto"/>
        <w:jc w:val="both"/>
        <w:rPr>
          <w:rFonts w:cs="Calibri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6D161C">
        <w:rPr>
          <w:rFonts w:cs="Calibri"/>
        </w:rPr>
        <w:t>09.10.2019</w:t>
      </w: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sectPr w:rsidR="002238B4" w:rsidRPr="002238B4" w:rsidSect="00017A5E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16" w:rsidRDefault="00FD2616" w:rsidP="00E22158">
      <w:r>
        <w:separator/>
      </w:r>
    </w:p>
  </w:endnote>
  <w:endnote w:type="continuationSeparator" w:id="0">
    <w:p w:rsidR="00FD2616" w:rsidRDefault="00FD2616" w:rsidP="00E2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16" w:rsidRDefault="00FD2616" w:rsidP="00E22158">
      <w:r>
        <w:separator/>
      </w:r>
    </w:p>
  </w:footnote>
  <w:footnote w:type="continuationSeparator" w:id="0">
    <w:p w:rsidR="00FD2616" w:rsidRDefault="00FD2616" w:rsidP="00E22158">
      <w:r>
        <w:continuationSeparator/>
      </w:r>
    </w:p>
  </w:footnote>
  <w:footnote w:id="1">
    <w:p w:rsidR="00017A5E" w:rsidRDefault="00017A5E" w:rsidP="00017A5E">
      <w:pPr>
        <w:pStyle w:val="ac"/>
        <w:rPr>
          <w:sz w:val="16"/>
          <w:szCs w:val="16"/>
          <w:lang w:eastAsia="en-US"/>
        </w:rPr>
      </w:pPr>
      <w:r>
        <w:rPr>
          <w:rStyle w:val="ae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7A5E" w:rsidRDefault="00017A5E" w:rsidP="00017A5E">
      <w:pPr>
        <w:pStyle w:val="ac"/>
        <w:rPr>
          <w:sz w:val="16"/>
          <w:szCs w:val="16"/>
        </w:rPr>
      </w:pPr>
      <w:r>
        <w:rPr>
          <w:rStyle w:val="ae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6" w:rsidRDefault="00FD26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6" w:rsidRDefault="00FD26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28F"/>
    <w:rsid w:val="00003BEB"/>
    <w:rsid w:val="000074CD"/>
    <w:rsid w:val="00017A5E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257F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7AC"/>
    <w:rsid w:val="001E6C8B"/>
    <w:rsid w:val="001F4AD0"/>
    <w:rsid w:val="00214645"/>
    <w:rsid w:val="002238B4"/>
    <w:rsid w:val="00244594"/>
    <w:rsid w:val="00283036"/>
    <w:rsid w:val="002841A6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44C97"/>
    <w:rsid w:val="0034715A"/>
    <w:rsid w:val="00350D14"/>
    <w:rsid w:val="00366E3E"/>
    <w:rsid w:val="00377534"/>
    <w:rsid w:val="00385082"/>
    <w:rsid w:val="0039589D"/>
    <w:rsid w:val="0039634F"/>
    <w:rsid w:val="00397AB5"/>
    <w:rsid w:val="003A301A"/>
    <w:rsid w:val="003A6534"/>
    <w:rsid w:val="003B23E0"/>
    <w:rsid w:val="003B2AB8"/>
    <w:rsid w:val="003B42B1"/>
    <w:rsid w:val="003B750C"/>
    <w:rsid w:val="003C1293"/>
    <w:rsid w:val="003C3895"/>
    <w:rsid w:val="003C793F"/>
    <w:rsid w:val="003E15D7"/>
    <w:rsid w:val="00413DEB"/>
    <w:rsid w:val="00420FDE"/>
    <w:rsid w:val="00447417"/>
    <w:rsid w:val="00450E07"/>
    <w:rsid w:val="00477814"/>
    <w:rsid w:val="004E30C4"/>
    <w:rsid w:val="004F309D"/>
    <w:rsid w:val="0052144D"/>
    <w:rsid w:val="0052197F"/>
    <w:rsid w:val="00521B86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946EB"/>
    <w:rsid w:val="005A1AFA"/>
    <w:rsid w:val="005A653F"/>
    <w:rsid w:val="005C31DD"/>
    <w:rsid w:val="005C71E4"/>
    <w:rsid w:val="005D53E0"/>
    <w:rsid w:val="005E1276"/>
    <w:rsid w:val="005E5522"/>
    <w:rsid w:val="005E5E10"/>
    <w:rsid w:val="005E7EB4"/>
    <w:rsid w:val="005F6D8E"/>
    <w:rsid w:val="00613D97"/>
    <w:rsid w:val="006371BC"/>
    <w:rsid w:val="00641D19"/>
    <w:rsid w:val="00663BC4"/>
    <w:rsid w:val="006A6AE7"/>
    <w:rsid w:val="006B70CA"/>
    <w:rsid w:val="006D161C"/>
    <w:rsid w:val="006D3397"/>
    <w:rsid w:val="006D522B"/>
    <w:rsid w:val="006E0723"/>
    <w:rsid w:val="006E7C55"/>
    <w:rsid w:val="006F7E73"/>
    <w:rsid w:val="00730600"/>
    <w:rsid w:val="00744310"/>
    <w:rsid w:val="0075251E"/>
    <w:rsid w:val="00764BB7"/>
    <w:rsid w:val="00773E79"/>
    <w:rsid w:val="00794084"/>
    <w:rsid w:val="00794706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B32BD"/>
    <w:rsid w:val="008D0774"/>
    <w:rsid w:val="008E5E2C"/>
    <w:rsid w:val="00900283"/>
    <w:rsid w:val="00926EF8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A432D"/>
    <w:rsid w:val="00AE3596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777F7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22C9E"/>
    <w:rsid w:val="00C308B6"/>
    <w:rsid w:val="00C863DF"/>
    <w:rsid w:val="00CA3A62"/>
    <w:rsid w:val="00CA434F"/>
    <w:rsid w:val="00CB28E9"/>
    <w:rsid w:val="00CC4C66"/>
    <w:rsid w:val="00CC6B21"/>
    <w:rsid w:val="00CF48D9"/>
    <w:rsid w:val="00CF5533"/>
    <w:rsid w:val="00D01D4E"/>
    <w:rsid w:val="00D04FFD"/>
    <w:rsid w:val="00D07D0A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75290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8D2"/>
    <w:rsid w:val="00EC5B6C"/>
    <w:rsid w:val="00EC6294"/>
    <w:rsid w:val="00ED1D0E"/>
    <w:rsid w:val="00ED4652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A0139"/>
    <w:rsid w:val="00FA12E2"/>
    <w:rsid w:val="00FA40DB"/>
    <w:rsid w:val="00FC06CB"/>
    <w:rsid w:val="00FC1A58"/>
    <w:rsid w:val="00FD2616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 Терком</dc:creator>
  <cp:lastModifiedBy>User</cp:lastModifiedBy>
  <cp:revision>4</cp:revision>
  <cp:lastPrinted>2019-10-09T13:46:00Z</cp:lastPrinted>
  <dcterms:created xsi:type="dcterms:W3CDTF">2019-10-09T12:59:00Z</dcterms:created>
  <dcterms:modified xsi:type="dcterms:W3CDTF">2019-10-09T13:46:00Z</dcterms:modified>
</cp:coreProperties>
</file>